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63F1" w:rsidRDefault="00B8183F">
      <w:pPr>
        <w:spacing w:before="0" w:after="0" w:line="240" w:lineRule="auto"/>
        <w:jc w:val="center"/>
      </w:pPr>
      <w:r>
        <w:rPr>
          <w:b/>
          <w:sz w:val="48"/>
          <w:shd w:val="clear" w:color="auto" w:fill="D9D9D9"/>
        </w:rPr>
        <w:t>HOJA DE RUTA</w:t>
      </w:r>
    </w:p>
    <w:p w:rsidR="00E163F1" w:rsidRDefault="00B8183F">
      <w:pPr>
        <w:spacing w:before="240" w:after="0"/>
        <w:jc w:val="center"/>
      </w:pPr>
      <w:r>
        <w:rPr>
          <w:b/>
          <w:sz w:val="32"/>
        </w:rPr>
        <w:t>INFORMÁTICA (2014-2105)</w:t>
      </w:r>
    </w:p>
    <w:p w:rsidR="00E163F1" w:rsidRDefault="00B8183F">
      <w:pPr>
        <w:spacing w:before="0"/>
        <w:jc w:val="center"/>
      </w:pPr>
      <w:r>
        <w:rPr>
          <w:b/>
          <w:sz w:val="32"/>
        </w:rPr>
        <w:t>GRADO EN TRADUCCIÓN E INTERPRETACIÓN - ULPGC</w:t>
      </w:r>
    </w:p>
    <w:tbl>
      <w:tblPr>
        <w:tblStyle w:val="a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2"/>
      </w:tblGrid>
      <w:tr w:rsidR="00E163F1">
        <w:tc>
          <w:tcPr>
            <w:tcW w:w="10462" w:type="dxa"/>
            <w:shd w:val="clear" w:color="auto" w:fill="D9D9D9"/>
            <w:vAlign w:val="center"/>
          </w:tcPr>
          <w:p w:rsidR="00E163F1" w:rsidRDefault="00B8183F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Datos</w:t>
            </w:r>
          </w:p>
        </w:tc>
      </w:tr>
      <w:tr w:rsidR="00E163F1">
        <w:tc>
          <w:tcPr>
            <w:tcW w:w="10462" w:type="dxa"/>
            <w:tcBorders>
              <w:bottom w:val="single" w:sz="4" w:space="0" w:color="000000"/>
            </w:tcBorders>
            <w:vAlign w:val="bottom"/>
          </w:tcPr>
          <w:p w:rsidR="00E163F1" w:rsidRDefault="00B8183F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NOMBRE</w:t>
            </w:r>
          </w:p>
        </w:tc>
      </w:tr>
      <w:tr w:rsidR="00E163F1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DC62DC">
            <w:pPr>
              <w:spacing w:line="240" w:lineRule="auto"/>
              <w:contextualSpacing w:val="0"/>
              <w:jc w:val="left"/>
            </w:pPr>
            <w:r>
              <w:t>CORAL CABALLERO CABRERA</w:t>
            </w:r>
          </w:p>
        </w:tc>
      </w:tr>
      <w:tr w:rsidR="00E163F1">
        <w:trPr>
          <w:trHeight w:val="100"/>
        </w:trPr>
        <w:tc>
          <w:tcPr>
            <w:tcW w:w="10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63F1" w:rsidRDefault="00B8183F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GRUPO</w:t>
            </w:r>
          </w:p>
        </w:tc>
      </w:tr>
      <w:tr w:rsidR="00E163F1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DC62DC">
            <w:pPr>
              <w:spacing w:line="240" w:lineRule="auto"/>
              <w:contextualSpacing w:val="0"/>
              <w:jc w:val="left"/>
            </w:pPr>
            <w:r>
              <w:t>GRUPO4-F1</w:t>
            </w:r>
          </w:p>
        </w:tc>
      </w:tr>
    </w:tbl>
    <w:p w:rsidR="00E163F1" w:rsidRDefault="00E163F1">
      <w:pPr>
        <w:spacing w:before="0" w:after="0"/>
      </w:pPr>
    </w:p>
    <w:tbl>
      <w:tblPr>
        <w:tblStyle w:val="a0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2"/>
      </w:tblGrid>
      <w:tr w:rsidR="00E163F1">
        <w:tc>
          <w:tcPr>
            <w:tcW w:w="10462" w:type="dxa"/>
            <w:shd w:val="clear" w:color="auto" w:fill="D9D9D9"/>
            <w:vAlign w:val="bottom"/>
          </w:tcPr>
          <w:p w:rsidR="00E163F1" w:rsidRDefault="00B8183F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A.- Definición</w:t>
            </w:r>
          </w:p>
        </w:tc>
      </w:tr>
      <w:tr w:rsidR="00E163F1">
        <w:tc>
          <w:tcPr>
            <w:tcW w:w="10462" w:type="dxa"/>
            <w:tcBorders>
              <w:bottom w:val="single" w:sz="4" w:space="0" w:color="000000"/>
            </w:tcBorders>
            <w:vAlign w:val="bottom"/>
          </w:tcPr>
          <w:p w:rsidR="00E163F1" w:rsidRDefault="00B8183F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TÓPICO</w:t>
            </w:r>
          </w:p>
        </w:tc>
      </w:tr>
      <w:tr w:rsidR="00E163F1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3F1" w:rsidRDefault="00DC62DC">
            <w:pPr>
              <w:spacing w:line="240" w:lineRule="auto"/>
              <w:contextualSpacing w:val="0"/>
              <w:jc w:val="left"/>
            </w:pPr>
            <w:r>
              <w:t>LOS DISTINTOS TIPOS DE TRADUCCIÓN</w:t>
            </w:r>
          </w:p>
        </w:tc>
      </w:tr>
      <w:tr w:rsidR="00E163F1">
        <w:tc>
          <w:tcPr>
            <w:tcW w:w="10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63F1" w:rsidRDefault="00B8183F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FOCUS</w:t>
            </w:r>
          </w:p>
        </w:tc>
      </w:tr>
      <w:tr w:rsidR="00E163F1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3F1" w:rsidRDefault="00DC62DC">
            <w:pPr>
              <w:spacing w:line="240" w:lineRule="auto"/>
              <w:contextualSpacing w:val="0"/>
              <w:jc w:val="left"/>
            </w:pPr>
            <w:r>
              <w:t>TRADUCCIÓN AUDIOVISUAL</w:t>
            </w:r>
          </w:p>
        </w:tc>
      </w:tr>
      <w:tr w:rsidR="00E163F1">
        <w:tc>
          <w:tcPr>
            <w:tcW w:w="10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63F1" w:rsidRDefault="00B8183F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FOCUS QUESTION</w:t>
            </w:r>
          </w:p>
        </w:tc>
      </w:tr>
      <w:tr w:rsidR="00E163F1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3F1" w:rsidRDefault="00DC62DC">
            <w:pPr>
              <w:spacing w:line="240" w:lineRule="auto"/>
              <w:contextualSpacing w:val="0"/>
              <w:jc w:val="left"/>
            </w:pPr>
            <w:r>
              <w:t>¿EN QUÉ SE BASA LA TRADUCCIÓN AUDIOVISUAL?</w:t>
            </w:r>
          </w:p>
        </w:tc>
      </w:tr>
    </w:tbl>
    <w:p w:rsidR="00E163F1" w:rsidRDefault="00E163F1">
      <w:pPr>
        <w:spacing w:before="0" w:after="0"/>
      </w:pPr>
    </w:p>
    <w:tbl>
      <w:tblPr>
        <w:tblStyle w:val="a1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9979"/>
      </w:tblGrid>
      <w:tr w:rsidR="00E163F1">
        <w:tc>
          <w:tcPr>
            <w:tcW w:w="10462" w:type="dxa"/>
            <w:gridSpan w:val="2"/>
            <w:shd w:val="clear" w:color="auto" w:fill="D9D9D9"/>
            <w:vAlign w:val="center"/>
          </w:tcPr>
          <w:p w:rsidR="00E163F1" w:rsidRDefault="00B8183F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B.- Algunas cosas que me gustaría conocer acerca del tópico</w:t>
            </w: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1E04B1">
            <w:pPr>
              <w:spacing w:line="240" w:lineRule="auto"/>
              <w:contextualSpacing w:val="0"/>
              <w:jc w:val="left"/>
            </w:pPr>
            <w:r>
              <w:t>SUS OBJETIVOS</w:t>
            </w: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1E04B1">
            <w:pPr>
              <w:spacing w:line="240" w:lineRule="auto"/>
              <w:contextualSpacing w:val="0"/>
              <w:jc w:val="left"/>
            </w:pPr>
            <w:r>
              <w:t>CAM</w:t>
            </w:r>
            <w:r w:rsidR="00DC62DC">
              <w:t>POS DE LA TRADUCCIÓN AUDIOVISUAL</w:t>
            </w: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DC62DC">
            <w:pPr>
              <w:spacing w:line="240" w:lineRule="auto"/>
              <w:contextualSpacing w:val="0"/>
              <w:jc w:val="left"/>
            </w:pPr>
            <w:r>
              <w:t>IMPORTANCIA EN LA SOCIEDAD DE ESTE TIPO DE TRADUCCIÓN</w:t>
            </w: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1E04B1">
            <w:pPr>
              <w:spacing w:line="240" w:lineRule="auto"/>
              <w:contextualSpacing w:val="0"/>
              <w:jc w:val="left"/>
            </w:pPr>
            <w:r>
              <w:t>VOLUMEN</w:t>
            </w:r>
            <w:r w:rsidR="00DC62DC">
              <w:t xml:space="preserve"> DE TRABAJO COMO TRADUCTOR AUDIOVISUAL EN ESPAÑA</w:t>
            </w: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lastRenderedPageBreak/>
              <w:t>…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n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</w:tbl>
    <w:p w:rsidR="00E163F1" w:rsidRDefault="00E163F1"/>
    <w:tbl>
      <w:tblPr>
        <w:tblStyle w:val="a2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9979"/>
      </w:tblGrid>
      <w:tr w:rsidR="00E163F1">
        <w:tc>
          <w:tcPr>
            <w:tcW w:w="10462" w:type="dxa"/>
            <w:gridSpan w:val="2"/>
            <w:shd w:val="clear" w:color="auto" w:fill="D9D9D9"/>
            <w:vAlign w:val="center"/>
          </w:tcPr>
          <w:p w:rsidR="00E163F1" w:rsidRDefault="00B8183F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 xml:space="preserve">C.- </w:t>
            </w:r>
            <w:proofErr w:type="spellStart"/>
            <w:r>
              <w:rPr>
                <w:b/>
                <w:sz w:val="32"/>
              </w:rPr>
              <w:t>Subpreguntas</w:t>
            </w:r>
            <w:proofErr w:type="spellEnd"/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DC62DC">
            <w:pPr>
              <w:spacing w:line="240" w:lineRule="auto"/>
              <w:contextualSpacing w:val="0"/>
              <w:jc w:val="left"/>
            </w:pPr>
            <w:r>
              <w:t>¿CÓMO SER TRADUCTOR AUDIOVISUAL?</w:t>
            </w: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DC62DC">
            <w:pPr>
              <w:spacing w:line="240" w:lineRule="auto"/>
              <w:contextualSpacing w:val="0"/>
              <w:jc w:val="left"/>
            </w:pPr>
            <w:r>
              <w:t>¿CÓMO OBTENER EXPERIENCIA EN EL MERCADO LABORAL?</w:t>
            </w: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1E04B1">
            <w:pPr>
              <w:spacing w:line="240" w:lineRule="auto"/>
              <w:contextualSpacing w:val="0"/>
              <w:jc w:val="left"/>
            </w:pPr>
            <w:r>
              <w:t>¿CUÁLES SON LAS TARIFAS QUE SE APLICAN?</w:t>
            </w: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1E04B1">
            <w:pPr>
              <w:spacing w:line="240" w:lineRule="auto"/>
              <w:contextualSpacing w:val="0"/>
              <w:jc w:val="left"/>
            </w:pPr>
            <w:r>
              <w:t>¿DÓNDE TIENE MÁS AUGE?</w:t>
            </w: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1E04B1">
            <w:pPr>
              <w:spacing w:line="240" w:lineRule="auto"/>
              <w:contextualSpacing w:val="0"/>
              <w:jc w:val="left"/>
            </w:pPr>
            <w:r>
              <w:t>¿QUÉ HACER DESPUES DEL GRADO PARA PODER DEDICARSE A LA TRADUCCIÓN AUDIOVISUAL?</w:t>
            </w: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  <w:tr w:rsidR="00E163F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E163F1" w:rsidRDefault="00B8183F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n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E163F1">
            <w:pPr>
              <w:spacing w:line="240" w:lineRule="auto"/>
              <w:contextualSpacing w:val="0"/>
              <w:jc w:val="left"/>
            </w:pPr>
          </w:p>
        </w:tc>
      </w:tr>
    </w:tbl>
    <w:p w:rsidR="00E163F1" w:rsidRDefault="00E163F1"/>
    <w:tbl>
      <w:tblPr>
        <w:tblStyle w:val="a3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2"/>
      </w:tblGrid>
      <w:tr w:rsidR="00E163F1">
        <w:tc>
          <w:tcPr>
            <w:tcW w:w="1046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163F1" w:rsidRDefault="00B8183F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D.- Mi propósito es:</w:t>
            </w:r>
          </w:p>
        </w:tc>
      </w:tr>
      <w:tr w:rsidR="00E163F1">
        <w:tc>
          <w:tcPr>
            <w:tcW w:w="10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F1" w:rsidRDefault="001E04B1">
            <w:pPr>
              <w:spacing w:line="240" w:lineRule="auto"/>
              <w:contextualSpacing w:val="0"/>
              <w:jc w:val="left"/>
            </w:pPr>
            <w:r>
              <w:t>RESPONDER DE FORMA EFICIENTE Y CLARA A TODAS MIS PREGUNTAS, ESTAR BIEN INFORMADA ACERCA DEL TEMA Y OBTENER UN BUEN RESULTADO AL FINAL DEL TRABAJO.</w:t>
            </w:r>
            <w:bookmarkStart w:id="0" w:name="_GoBack"/>
            <w:bookmarkEnd w:id="0"/>
          </w:p>
        </w:tc>
      </w:tr>
    </w:tbl>
    <w:p w:rsidR="00E163F1" w:rsidRDefault="00E163F1"/>
    <w:sectPr w:rsidR="00E163F1">
      <w:pgSz w:w="11906" w:h="16838"/>
      <w:pgMar w:top="284" w:right="707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F1"/>
    <w:rsid w:val="001E04B1"/>
    <w:rsid w:val="00B8183F"/>
    <w:rsid w:val="00DC62DC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6559-366F-46E9-AD22-45B703B7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color w:val="000000"/>
        <w:sz w:val="28"/>
        <w:lang w:val="es-ES" w:eastAsia="es-E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jc w:val="left"/>
      <w:outlineLvl w:val="0"/>
    </w:pPr>
    <w:rPr>
      <w:rFonts w:ascii="Trebuchet MS" w:eastAsia="Trebuchet MS" w:hAnsi="Trebuchet MS" w:cs="Trebuchet MS"/>
      <w:b/>
      <w:smallCaps/>
      <w:sz w:val="44"/>
    </w:rPr>
  </w:style>
  <w:style w:type="paragraph" w:styleId="Ttulo2">
    <w:name w:val="heading 2"/>
    <w:basedOn w:val="Normal"/>
    <w:next w:val="Normal"/>
    <w:pPr>
      <w:keepNext/>
      <w:keepLines/>
      <w:spacing w:before="240"/>
      <w:jc w:val="left"/>
      <w:outlineLvl w:val="1"/>
    </w:pPr>
    <w:rPr>
      <w:rFonts w:ascii="Trebuchet MS" w:eastAsia="Trebuchet MS" w:hAnsi="Trebuchet MS" w:cs="Trebuchet MS"/>
      <w:b/>
      <w:smallCaps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- Hoja de Ruta del TFC - FTI.docx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- Hoja de Ruta del TFC - FTI.docx</dc:title>
  <dc:creator>Coral Caballero</dc:creator>
  <cp:lastModifiedBy>Coral Caballero</cp:lastModifiedBy>
  <cp:revision>2</cp:revision>
  <dcterms:created xsi:type="dcterms:W3CDTF">2015-01-08T12:38:00Z</dcterms:created>
  <dcterms:modified xsi:type="dcterms:W3CDTF">2015-01-08T12:38:00Z</dcterms:modified>
</cp:coreProperties>
</file>